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47D1" w14:textId="50209DBC" w:rsidR="00AB15E3" w:rsidRDefault="001C6813" w:rsidP="004B616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B6160">
        <w:rPr>
          <w:rFonts w:ascii="Arial" w:hAnsi="Arial" w:cs="Arial"/>
          <w:b/>
          <w:bCs/>
          <w:sz w:val="24"/>
          <w:szCs w:val="24"/>
        </w:rPr>
        <w:t xml:space="preserve">Criação de espaço de </w:t>
      </w:r>
      <w:proofErr w:type="spellStart"/>
      <w:r w:rsidR="00332F06" w:rsidRPr="004B6160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Pr="004B6160">
        <w:rPr>
          <w:rFonts w:ascii="Arial" w:hAnsi="Arial" w:cs="Arial"/>
          <w:b/>
          <w:bCs/>
          <w:i/>
          <w:iCs/>
          <w:sz w:val="24"/>
          <w:szCs w:val="24"/>
        </w:rPr>
        <w:t>oworking</w:t>
      </w:r>
      <w:proofErr w:type="spellEnd"/>
      <w:r w:rsidRPr="004B6160">
        <w:rPr>
          <w:rFonts w:ascii="Arial" w:hAnsi="Arial" w:cs="Arial"/>
          <w:b/>
          <w:bCs/>
          <w:sz w:val="24"/>
          <w:szCs w:val="24"/>
        </w:rPr>
        <w:t xml:space="preserve"> na Biblioteca da Embrapa Recursos Genéticos e Biotecnologia</w:t>
      </w:r>
    </w:p>
    <w:p w14:paraId="0E5021DF" w14:textId="3330230E" w:rsidR="00DA7E84" w:rsidRDefault="00DA7E84" w:rsidP="004B616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8BDAF05" w14:textId="63E3A8FA" w:rsidR="00DA7E84" w:rsidRPr="00DA7E84" w:rsidRDefault="00DA7E84" w:rsidP="004B6160">
      <w:pPr>
        <w:jc w:val="both"/>
        <w:rPr>
          <w:rFonts w:ascii="Arial" w:hAnsi="Arial" w:cs="Arial"/>
          <w:sz w:val="24"/>
          <w:szCs w:val="24"/>
        </w:rPr>
      </w:pPr>
      <w:r w:rsidRPr="00DA7E84">
        <w:rPr>
          <w:rFonts w:ascii="Arial" w:hAnsi="Arial" w:cs="Arial"/>
          <w:sz w:val="24"/>
          <w:szCs w:val="24"/>
        </w:rPr>
        <w:t>Ana Flávia</w:t>
      </w:r>
    </w:p>
    <w:p w14:paraId="2FD659A2" w14:textId="0F9B3940" w:rsidR="00DA7E84" w:rsidRPr="00DA7E84" w:rsidRDefault="00DA7E84" w:rsidP="004B6160">
      <w:pPr>
        <w:jc w:val="both"/>
        <w:rPr>
          <w:rFonts w:ascii="Arial" w:hAnsi="Arial" w:cs="Arial"/>
          <w:sz w:val="24"/>
          <w:szCs w:val="24"/>
        </w:rPr>
      </w:pPr>
      <w:r w:rsidRPr="00DA7E84">
        <w:rPr>
          <w:rFonts w:ascii="Arial" w:hAnsi="Arial" w:cs="Arial"/>
          <w:sz w:val="24"/>
          <w:szCs w:val="24"/>
        </w:rPr>
        <w:t>Rosamares</w:t>
      </w:r>
    </w:p>
    <w:p w14:paraId="2AE08FD8" w14:textId="03FB161B" w:rsidR="007928D2" w:rsidRPr="004B6160" w:rsidRDefault="007928D2" w:rsidP="004B6160">
      <w:pPr>
        <w:jc w:val="both"/>
        <w:rPr>
          <w:rFonts w:ascii="Arial" w:hAnsi="Arial" w:cs="Arial"/>
          <w:bCs/>
          <w:sz w:val="24"/>
          <w:szCs w:val="24"/>
        </w:rPr>
      </w:pPr>
    </w:p>
    <w:p w14:paraId="2F08BCC5" w14:textId="77777777" w:rsidR="00CF57AF" w:rsidRPr="00FF04EC" w:rsidRDefault="007928D2" w:rsidP="004B616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F04EC">
        <w:rPr>
          <w:rFonts w:ascii="Arial" w:hAnsi="Arial" w:cs="Arial"/>
          <w:b/>
          <w:sz w:val="24"/>
          <w:szCs w:val="24"/>
          <w:u w:val="single"/>
        </w:rPr>
        <w:t>Bibliotecas especializadas</w:t>
      </w:r>
    </w:p>
    <w:p w14:paraId="7F8A0CB7" w14:textId="73B7FCDB" w:rsidR="007928D2" w:rsidRPr="004B6160" w:rsidRDefault="0002519B" w:rsidP="004B6160">
      <w:pPr>
        <w:jc w:val="both"/>
        <w:rPr>
          <w:rFonts w:ascii="Arial" w:hAnsi="Arial" w:cs="Arial"/>
          <w:bCs/>
          <w:sz w:val="24"/>
          <w:szCs w:val="24"/>
        </w:rPr>
      </w:pPr>
      <w:r w:rsidRPr="004B6160">
        <w:rPr>
          <w:rFonts w:ascii="Arial" w:hAnsi="Arial" w:cs="Arial"/>
          <w:sz w:val="24"/>
          <w:szCs w:val="24"/>
        </w:rPr>
        <w:t>A</w:t>
      </w:r>
      <w:r w:rsidR="007928D2" w:rsidRPr="004B6160">
        <w:rPr>
          <w:rFonts w:ascii="Arial" w:hAnsi="Arial" w:cs="Arial"/>
          <w:sz w:val="24"/>
          <w:szCs w:val="24"/>
        </w:rPr>
        <w:t xml:space="preserve">s </w:t>
      </w:r>
      <w:r w:rsidRPr="004B6160">
        <w:rPr>
          <w:rFonts w:ascii="Arial" w:hAnsi="Arial" w:cs="Arial"/>
          <w:sz w:val="24"/>
          <w:szCs w:val="24"/>
        </w:rPr>
        <w:t xml:space="preserve">bibliotecas especializadas </w:t>
      </w:r>
      <w:r w:rsidR="007928D2" w:rsidRPr="004B6160">
        <w:rPr>
          <w:rFonts w:ascii="Arial" w:hAnsi="Arial" w:cs="Arial"/>
          <w:sz w:val="24"/>
          <w:szCs w:val="24"/>
        </w:rPr>
        <w:t>dedicam</w:t>
      </w:r>
      <w:r w:rsidRPr="004B6160">
        <w:rPr>
          <w:rFonts w:ascii="Arial" w:hAnsi="Arial" w:cs="Arial"/>
          <w:sz w:val="24"/>
          <w:szCs w:val="24"/>
        </w:rPr>
        <w:t>-se</w:t>
      </w:r>
      <w:r w:rsidR="007928D2" w:rsidRPr="004B6160">
        <w:rPr>
          <w:rFonts w:ascii="Arial" w:hAnsi="Arial" w:cs="Arial"/>
          <w:sz w:val="24"/>
          <w:szCs w:val="24"/>
        </w:rPr>
        <w:t xml:space="preserve"> a áreas específicas do conhecimento, por meio de acervos mais seletivos</w:t>
      </w:r>
      <w:r w:rsidR="007928D2" w:rsidRPr="004B6160">
        <w:rPr>
          <w:rFonts w:ascii="Arial" w:hAnsi="Arial" w:cs="Arial"/>
          <w:sz w:val="24"/>
          <w:szCs w:val="24"/>
          <w:u w:val="single"/>
        </w:rPr>
        <w:t xml:space="preserve"> e atualizados</w:t>
      </w:r>
      <w:r w:rsidRPr="004B6160">
        <w:rPr>
          <w:rFonts w:ascii="Arial" w:hAnsi="Arial" w:cs="Arial"/>
          <w:sz w:val="24"/>
          <w:szCs w:val="24"/>
          <w:u w:val="single"/>
        </w:rPr>
        <w:t xml:space="preserve">. </w:t>
      </w:r>
    </w:p>
    <w:p w14:paraId="210CBA00" w14:textId="3530E325" w:rsidR="00634B01" w:rsidRPr="004B6160" w:rsidRDefault="0002519B" w:rsidP="004B6160">
      <w:pPr>
        <w:jc w:val="both"/>
        <w:rPr>
          <w:rFonts w:ascii="Arial" w:hAnsi="Arial" w:cs="Arial"/>
          <w:bCs/>
          <w:sz w:val="24"/>
          <w:szCs w:val="24"/>
        </w:rPr>
      </w:pPr>
      <w:r w:rsidRPr="004B6160">
        <w:rPr>
          <w:rFonts w:ascii="Arial" w:hAnsi="Arial" w:cs="Arial"/>
          <w:bCs/>
          <w:sz w:val="24"/>
          <w:szCs w:val="24"/>
        </w:rPr>
        <w:t>No momento precisamos focar em a</w:t>
      </w:r>
      <w:r w:rsidR="00634B01" w:rsidRPr="004B6160">
        <w:rPr>
          <w:rFonts w:ascii="Arial" w:hAnsi="Arial" w:cs="Arial"/>
          <w:bCs/>
          <w:sz w:val="24"/>
          <w:szCs w:val="24"/>
        </w:rPr>
        <w:t>ções que proporcionem a ressignifica</w:t>
      </w:r>
      <w:r w:rsidR="00A1146C">
        <w:rPr>
          <w:rFonts w:ascii="Arial" w:hAnsi="Arial" w:cs="Arial"/>
          <w:bCs/>
          <w:sz w:val="24"/>
          <w:szCs w:val="24"/>
        </w:rPr>
        <w:t>ção do espaço da biblioteca</w:t>
      </w:r>
      <w:r w:rsidRPr="004B6160">
        <w:rPr>
          <w:rFonts w:ascii="Arial" w:hAnsi="Arial" w:cs="Arial"/>
          <w:bCs/>
          <w:sz w:val="24"/>
          <w:szCs w:val="24"/>
        </w:rPr>
        <w:t xml:space="preserve"> </w:t>
      </w:r>
      <w:r w:rsidR="00A1146C">
        <w:rPr>
          <w:rFonts w:ascii="Arial" w:hAnsi="Arial" w:cs="Arial"/>
          <w:bCs/>
          <w:sz w:val="24"/>
          <w:szCs w:val="24"/>
        </w:rPr>
        <w:t>e a</w:t>
      </w:r>
      <w:r w:rsidRPr="004B6160">
        <w:rPr>
          <w:rFonts w:ascii="Arial" w:hAnsi="Arial" w:cs="Arial"/>
          <w:bCs/>
          <w:sz w:val="24"/>
          <w:szCs w:val="24"/>
        </w:rPr>
        <w:t xml:space="preserve"> a</w:t>
      </w:r>
      <w:r w:rsidR="00634B01" w:rsidRPr="004B6160">
        <w:rPr>
          <w:rFonts w:ascii="Arial" w:hAnsi="Arial" w:cs="Arial"/>
          <w:bCs/>
          <w:sz w:val="24"/>
          <w:szCs w:val="24"/>
        </w:rPr>
        <w:t>ções que visem à modernização tecnológica e de infraestrutura.</w:t>
      </w:r>
    </w:p>
    <w:p w14:paraId="6C59EDBA" w14:textId="4C6DE103" w:rsidR="00634B01" w:rsidRPr="004B6160" w:rsidRDefault="00634B01" w:rsidP="004B6160">
      <w:pPr>
        <w:jc w:val="both"/>
        <w:rPr>
          <w:rFonts w:ascii="Arial" w:hAnsi="Arial" w:cs="Arial"/>
          <w:bCs/>
          <w:sz w:val="24"/>
          <w:szCs w:val="24"/>
        </w:rPr>
      </w:pPr>
      <w:r w:rsidRPr="004B6160">
        <w:rPr>
          <w:rFonts w:ascii="Arial" w:hAnsi="Arial" w:cs="Arial"/>
          <w:bCs/>
          <w:sz w:val="24"/>
          <w:szCs w:val="24"/>
        </w:rPr>
        <w:t>A modernização de infraestruturas e a ressignificação de espaços, visando promover a melhoria do</w:t>
      </w:r>
      <w:r w:rsidR="0002519B" w:rsidRPr="004B6160">
        <w:rPr>
          <w:rFonts w:ascii="Arial" w:hAnsi="Arial" w:cs="Arial"/>
          <w:bCs/>
          <w:sz w:val="24"/>
          <w:szCs w:val="24"/>
        </w:rPr>
        <w:t xml:space="preserve"> </w:t>
      </w:r>
      <w:r w:rsidRPr="004B6160">
        <w:rPr>
          <w:rFonts w:ascii="Arial" w:hAnsi="Arial" w:cs="Arial"/>
          <w:bCs/>
          <w:sz w:val="24"/>
          <w:szCs w:val="24"/>
        </w:rPr>
        <w:t>acesso, da acessibilidade, do fluxo de pessoas e do bem-estar da comunidade</w:t>
      </w:r>
      <w:r w:rsidR="0002519B" w:rsidRPr="004B6160">
        <w:rPr>
          <w:rFonts w:ascii="Arial" w:hAnsi="Arial" w:cs="Arial"/>
          <w:bCs/>
          <w:sz w:val="24"/>
          <w:szCs w:val="24"/>
        </w:rPr>
        <w:t xml:space="preserve"> usuária. </w:t>
      </w:r>
      <w:r w:rsidRPr="004B6160">
        <w:rPr>
          <w:rFonts w:ascii="Arial" w:hAnsi="Arial" w:cs="Arial"/>
          <w:bCs/>
          <w:sz w:val="24"/>
          <w:szCs w:val="24"/>
        </w:rPr>
        <w:t>Nesse sentido, entendemos que todas as ações da</w:t>
      </w:r>
      <w:r w:rsidR="0002519B" w:rsidRPr="004B6160">
        <w:rPr>
          <w:rFonts w:ascii="Arial" w:hAnsi="Arial" w:cs="Arial"/>
          <w:bCs/>
          <w:sz w:val="24"/>
          <w:szCs w:val="24"/>
        </w:rPr>
        <w:t xml:space="preserve"> </w:t>
      </w:r>
      <w:r w:rsidRPr="004B6160">
        <w:rPr>
          <w:rFonts w:ascii="Arial" w:hAnsi="Arial" w:cs="Arial"/>
          <w:bCs/>
          <w:sz w:val="24"/>
          <w:szCs w:val="24"/>
        </w:rPr>
        <w:t>biblioteca serão beneficiadas com as melhorias a serem advindas, no entanto, pontua-se as principais:</w:t>
      </w:r>
    </w:p>
    <w:p w14:paraId="41A70403" w14:textId="4C91D9B6" w:rsidR="00634B01" w:rsidRPr="004B6160" w:rsidRDefault="00634B01" w:rsidP="004B6160">
      <w:pPr>
        <w:jc w:val="both"/>
        <w:rPr>
          <w:rFonts w:ascii="Arial" w:hAnsi="Arial" w:cs="Arial"/>
          <w:bCs/>
          <w:sz w:val="24"/>
          <w:szCs w:val="24"/>
        </w:rPr>
      </w:pPr>
      <w:r w:rsidRPr="004B6160">
        <w:rPr>
          <w:rFonts w:ascii="Arial" w:hAnsi="Arial" w:cs="Arial"/>
          <w:bCs/>
          <w:sz w:val="24"/>
          <w:szCs w:val="24"/>
        </w:rPr>
        <w:t xml:space="preserve">- Relação da biblioteca com a comunidade usuária: acolhimento; </w:t>
      </w:r>
      <w:r w:rsidR="000D1E68" w:rsidRPr="004B6160">
        <w:rPr>
          <w:rFonts w:ascii="Arial" w:hAnsi="Arial" w:cs="Arial"/>
          <w:bCs/>
          <w:sz w:val="24"/>
          <w:szCs w:val="24"/>
        </w:rPr>
        <w:t xml:space="preserve">infraestrutura tecnológica, prestação de serviços, visando a informação </w:t>
      </w:r>
      <w:r w:rsidR="004B6160" w:rsidRPr="004B6160">
        <w:rPr>
          <w:rFonts w:ascii="Arial" w:hAnsi="Arial" w:cs="Arial"/>
          <w:bCs/>
          <w:sz w:val="24"/>
          <w:szCs w:val="24"/>
        </w:rPr>
        <w:t>seletiva</w:t>
      </w:r>
      <w:r w:rsidR="004B6160">
        <w:rPr>
          <w:rFonts w:ascii="Arial" w:hAnsi="Arial" w:cs="Arial"/>
          <w:bCs/>
          <w:sz w:val="24"/>
          <w:szCs w:val="24"/>
        </w:rPr>
        <w:t xml:space="preserve"> e atualizada (atualização do acervo, não necessariamente física)</w:t>
      </w:r>
      <w:r w:rsidR="000D1E68" w:rsidRPr="004B6160">
        <w:rPr>
          <w:rFonts w:ascii="Arial" w:hAnsi="Arial" w:cs="Arial"/>
          <w:bCs/>
          <w:sz w:val="24"/>
          <w:szCs w:val="24"/>
        </w:rPr>
        <w:t xml:space="preserve">. </w:t>
      </w:r>
    </w:p>
    <w:p w14:paraId="1858668D" w14:textId="57D518FF" w:rsidR="00A60D48" w:rsidRPr="004B6160" w:rsidRDefault="00332F06" w:rsidP="004B616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B6160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="00A60D48" w:rsidRPr="004B6160">
        <w:rPr>
          <w:rFonts w:ascii="Arial" w:hAnsi="Arial" w:cs="Arial"/>
          <w:b/>
          <w:bCs/>
          <w:i/>
          <w:iCs/>
          <w:sz w:val="24"/>
          <w:szCs w:val="24"/>
        </w:rPr>
        <w:t>oworking</w:t>
      </w:r>
      <w:proofErr w:type="spellEnd"/>
      <w:r w:rsidR="00A60D48" w:rsidRPr="004B6160">
        <w:rPr>
          <w:rFonts w:ascii="Arial" w:hAnsi="Arial" w:cs="Arial"/>
          <w:b/>
          <w:bCs/>
          <w:sz w:val="24"/>
          <w:szCs w:val="24"/>
        </w:rPr>
        <w:t xml:space="preserve"> em bibliotecas</w:t>
      </w:r>
      <w:r w:rsidR="00A60D48" w:rsidRPr="004B6160">
        <w:rPr>
          <w:rFonts w:ascii="Arial" w:hAnsi="Arial" w:cs="Arial"/>
          <w:sz w:val="24"/>
          <w:szCs w:val="24"/>
        </w:rPr>
        <w:t xml:space="preserve"> são espaços onde pessoas compartilham do mesmo ambiente para realizar </w:t>
      </w:r>
      <w:r w:rsidR="00004809" w:rsidRPr="004B6160">
        <w:rPr>
          <w:rFonts w:ascii="Arial" w:hAnsi="Arial" w:cs="Arial"/>
          <w:sz w:val="24"/>
          <w:szCs w:val="24"/>
        </w:rPr>
        <w:t xml:space="preserve">seus workshops, apresentações, </w:t>
      </w:r>
      <w:r w:rsidR="00902277" w:rsidRPr="004B6160">
        <w:rPr>
          <w:rFonts w:ascii="Arial" w:hAnsi="Arial" w:cs="Arial"/>
          <w:sz w:val="24"/>
          <w:szCs w:val="24"/>
        </w:rPr>
        <w:t xml:space="preserve">capacitações, </w:t>
      </w:r>
      <w:r w:rsidR="00004809" w:rsidRPr="004B6160">
        <w:rPr>
          <w:rFonts w:ascii="Arial" w:hAnsi="Arial" w:cs="Arial"/>
          <w:sz w:val="24"/>
          <w:szCs w:val="24"/>
        </w:rPr>
        <w:t>exposições, oficinas, palestras, cursos e eventos sobre tópicos específicos incentivando o trabalho colaborativo</w:t>
      </w:r>
      <w:r w:rsidR="00A1146C">
        <w:rPr>
          <w:rFonts w:ascii="Arial" w:hAnsi="Arial" w:cs="Arial"/>
          <w:sz w:val="24"/>
          <w:szCs w:val="24"/>
        </w:rPr>
        <w:t xml:space="preserve"> e promovendo a inovação.</w:t>
      </w:r>
      <w:r w:rsidR="002A5AB6" w:rsidRPr="004B6160">
        <w:rPr>
          <w:rFonts w:ascii="Arial" w:hAnsi="Arial" w:cs="Arial"/>
          <w:sz w:val="24"/>
          <w:szCs w:val="24"/>
        </w:rPr>
        <w:t xml:space="preserve"> </w:t>
      </w:r>
      <w:r w:rsidR="00A1146C" w:rsidRPr="004B6160">
        <w:rPr>
          <w:rFonts w:ascii="Arial" w:hAnsi="Arial" w:cs="Arial"/>
          <w:sz w:val="24"/>
          <w:szCs w:val="24"/>
        </w:rPr>
        <w:t>Este</w:t>
      </w:r>
      <w:r w:rsidR="002A5AB6" w:rsidRPr="004B6160">
        <w:rPr>
          <w:rFonts w:ascii="Arial" w:hAnsi="Arial" w:cs="Arial"/>
          <w:sz w:val="24"/>
          <w:szCs w:val="24"/>
        </w:rPr>
        <w:t xml:space="preserve"> espaço deve oferecer salas, recursos eletrônicos, boa Internet, mesas, cadeiras, sofás, quadros brancos, projetores, </w:t>
      </w:r>
      <w:r w:rsidR="00FF04EC">
        <w:rPr>
          <w:rFonts w:ascii="Arial" w:hAnsi="Arial" w:cs="Arial"/>
          <w:sz w:val="24"/>
          <w:szCs w:val="24"/>
        </w:rPr>
        <w:t xml:space="preserve">maquinas de café, impressora 3D </w:t>
      </w:r>
      <w:r w:rsidR="002A5AB6" w:rsidRPr="004B6160">
        <w:rPr>
          <w:rFonts w:ascii="Arial" w:hAnsi="Arial" w:cs="Arial"/>
          <w:sz w:val="24"/>
          <w:szCs w:val="24"/>
        </w:rPr>
        <w:t>etc.</w:t>
      </w:r>
    </w:p>
    <w:p w14:paraId="23DC41EE" w14:textId="024EF3B3" w:rsidR="00782193" w:rsidRPr="004B6160" w:rsidRDefault="00782193" w:rsidP="004B6160">
      <w:pPr>
        <w:jc w:val="both"/>
        <w:rPr>
          <w:rFonts w:ascii="Arial" w:hAnsi="Arial" w:cs="Arial"/>
          <w:sz w:val="24"/>
          <w:szCs w:val="24"/>
        </w:rPr>
      </w:pPr>
      <w:r w:rsidRPr="004B6160">
        <w:rPr>
          <w:rFonts w:ascii="Arial" w:hAnsi="Arial" w:cs="Arial"/>
          <w:sz w:val="24"/>
          <w:szCs w:val="24"/>
        </w:rPr>
        <w:t>Alguns ambientes que podem ser disponibilizados</w:t>
      </w:r>
      <w:r w:rsidR="00332F06" w:rsidRPr="004B6160">
        <w:rPr>
          <w:rFonts w:ascii="Arial" w:hAnsi="Arial" w:cs="Arial"/>
          <w:sz w:val="24"/>
          <w:szCs w:val="24"/>
        </w:rPr>
        <w:t xml:space="preserve"> n</w:t>
      </w:r>
      <w:r w:rsidR="00A1146C">
        <w:rPr>
          <w:rFonts w:ascii="Arial" w:hAnsi="Arial" w:cs="Arial"/>
          <w:sz w:val="24"/>
          <w:szCs w:val="24"/>
        </w:rPr>
        <w:t xml:space="preserve">o prédio da </w:t>
      </w:r>
      <w:r w:rsidR="00A1146C" w:rsidRPr="004B6160">
        <w:rPr>
          <w:rFonts w:ascii="Arial" w:hAnsi="Arial" w:cs="Arial"/>
          <w:sz w:val="24"/>
          <w:szCs w:val="24"/>
        </w:rPr>
        <w:t>Biblioteca</w:t>
      </w:r>
      <w:r w:rsidR="00332F06" w:rsidRPr="004B6160">
        <w:rPr>
          <w:rFonts w:ascii="Arial" w:hAnsi="Arial" w:cs="Arial"/>
          <w:sz w:val="24"/>
          <w:szCs w:val="24"/>
        </w:rPr>
        <w:t xml:space="preserve"> da Unidade</w:t>
      </w:r>
      <w:r w:rsidRPr="004B6160">
        <w:rPr>
          <w:rFonts w:ascii="Arial" w:hAnsi="Arial" w:cs="Arial"/>
          <w:sz w:val="24"/>
          <w:szCs w:val="24"/>
        </w:rPr>
        <w:t>:</w:t>
      </w:r>
    </w:p>
    <w:p w14:paraId="3F0AF44C" w14:textId="2F303629" w:rsidR="00782193" w:rsidRPr="004B6160" w:rsidRDefault="00782193" w:rsidP="004B616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6160">
        <w:rPr>
          <w:rFonts w:ascii="Arial" w:hAnsi="Arial" w:cs="Arial"/>
          <w:sz w:val="24"/>
          <w:szCs w:val="24"/>
        </w:rPr>
        <w:t>Espaços compartilhados: disponibilização de sala ou espaço para compartilhamento, sendo salas no interior da Biblioteca;</w:t>
      </w:r>
    </w:p>
    <w:p w14:paraId="3C9602F0" w14:textId="5D3E3507" w:rsidR="00782193" w:rsidRPr="004B6160" w:rsidRDefault="00782193" w:rsidP="004B616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6160">
        <w:rPr>
          <w:rFonts w:ascii="Arial" w:hAnsi="Arial" w:cs="Arial"/>
          <w:sz w:val="24"/>
          <w:szCs w:val="24"/>
        </w:rPr>
        <w:t>Espaços individuais: utilização de cabines individuais ou salas individuais;</w:t>
      </w:r>
    </w:p>
    <w:p w14:paraId="6535C334" w14:textId="34346487" w:rsidR="00782193" w:rsidRPr="004B6160" w:rsidRDefault="00782193" w:rsidP="004B616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6160">
        <w:rPr>
          <w:rFonts w:ascii="Arial" w:hAnsi="Arial" w:cs="Arial"/>
          <w:sz w:val="24"/>
          <w:szCs w:val="24"/>
        </w:rPr>
        <w:t>Ala de exposições, utilização do hall ou salas específicas para exposições;</w:t>
      </w:r>
    </w:p>
    <w:p w14:paraId="59016848" w14:textId="5DDABFAC" w:rsidR="00782193" w:rsidRPr="0059181F" w:rsidRDefault="00782193" w:rsidP="004B616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181F">
        <w:rPr>
          <w:rFonts w:ascii="Arial" w:hAnsi="Arial" w:cs="Arial"/>
          <w:sz w:val="24"/>
          <w:szCs w:val="24"/>
        </w:rPr>
        <w:t xml:space="preserve">Espaços de convivência: </w:t>
      </w:r>
      <w:r w:rsidR="0059181F">
        <w:rPr>
          <w:rFonts w:ascii="Arial" w:hAnsi="Arial" w:cs="Arial"/>
          <w:sz w:val="24"/>
          <w:szCs w:val="24"/>
        </w:rPr>
        <w:t>u</w:t>
      </w:r>
      <w:r w:rsidR="0059181F" w:rsidRPr="0059181F">
        <w:rPr>
          <w:rFonts w:ascii="Arial" w:hAnsi="Arial" w:cs="Arial"/>
          <w:sz w:val="24"/>
          <w:szCs w:val="24"/>
        </w:rPr>
        <w:t>ma área de trabalho compartilhada e adaptável para uso individual e em grupo, aproximando pessoas e promovendo o intercâmbio de ideia;</w:t>
      </w:r>
    </w:p>
    <w:p w14:paraId="1A26C4CA" w14:textId="10BEEA1F" w:rsidR="00A1146C" w:rsidRDefault="00782193" w:rsidP="000D1BD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146C">
        <w:rPr>
          <w:rFonts w:ascii="Arial" w:hAnsi="Arial" w:cs="Arial"/>
          <w:sz w:val="24"/>
          <w:szCs w:val="24"/>
        </w:rPr>
        <w:t>E salas de reunião:</w:t>
      </w:r>
      <w:r w:rsidRPr="0059181F">
        <w:rPr>
          <w:rFonts w:ascii="Arial" w:hAnsi="Arial" w:cs="Arial"/>
          <w:sz w:val="24"/>
          <w:szCs w:val="24"/>
        </w:rPr>
        <w:t xml:space="preserve"> </w:t>
      </w:r>
      <w:r w:rsidR="0059181F">
        <w:rPr>
          <w:rFonts w:ascii="Arial" w:hAnsi="Arial" w:cs="Arial"/>
          <w:sz w:val="24"/>
          <w:szCs w:val="24"/>
        </w:rPr>
        <w:t>e</w:t>
      </w:r>
      <w:r w:rsidR="00A1146C" w:rsidRPr="0059181F">
        <w:rPr>
          <w:rFonts w:ascii="Arial" w:hAnsi="Arial" w:cs="Arial"/>
          <w:sz w:val="24"/>
          <w:szCs w:val="24"/>
        </w:rPr>
        <w:t>spaço destinado a capacitações, aulas dinâmicas, rodas de conversa, reuniões, entre outras atividades</w:t>
      </w:r>
      <w:r w:rsidR="0059181F" w:rsidRPr="0059181F">
        <w:rPr>
          <w:rFonts w:ascii="Arial" w:hAnsi="Arial" w:cs="Arial"/>
          <w:sz w:val="24"/>
          <w:szCs w:val="24"/>
        </w:rPr>
        <w:t>.</w:t>
      </w:r>
    </w:p>
    <w:p w14:paraId="07286947" w14:textId="77777777" w:rsidR="0059181F" w:rsidRPr="0059181F" w:rsidRDefault="0059181F" w:rsidP="0059181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C62C9B6" w14:textId="508BB189" w:rsidR="00CB1FBE" w:rsidRPr="0059181F" w:rsidRDefault="00CB1FBE" w:rsidP="0059181F">
      <w:pPr>
        <w:jc w:val="both"/>
        <w:rPr>
          <w:rFonts w:ascii="Arial" w:hAnsi="Arial" w:cs="Arial"/>
          <w:sz w:val="24"/>
          <w:szCs w:val="24"/>
        </w:rPr>
      </w:pPr>
      <w:r w:rsidRPr="0059181F">
        <w:rPr>
          <w:rFonts w:ascii="Arial" w:hAnsi="Arial" w:cs="Arial"/>
          <w:sz w:val="24"/>
          <w:szCs w:val="24"/>
        </w:rPr>
        <w:lastRenderedPageBreak/>
        <w:t>O espaço do</w:t>
      </w:r>
      <w:r w:rsidR="00332F06" w:rsidRPr="005918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2F06" w:rsidRPr="0059181F">
        <w:rPr>
          <w:rFonts w:ascii="Arial" w:hAnsi="Arial" w:cs="Arial"/>
          <w:i/>
          <w:iCs/>
          <w:sz w:val="24"/>
          <w:szCs w:val="24"/>
        </w:rPr>
        <w:t>C</w:t>
      </w:r>
      <w:r w:rsidRPr="0059181F">
        <w:rPr>
          <w:rFonts w:ascii="Arial" w:hAnsi="Arial" w:cs="Arial"/>
          <w:i/>
          <w:iCs/>
          <w:sz w:val="24"/>
          <w:szCs w:val="24"/>
        </w:rPr>
        <w:t>oworking</w:t>
      </w:r>
      <w:proofErr w:type="spellEnd"/>
      <w:r w:rsidRPr="0059181F">
        <w:rPr>
          <w:rFonts w:ascii="Arial" w:hAnsi="Arial" w:cs="Arial"/>
          <w:sz w:val="24"/>
          <w:szCs w:val="24"/>
        </w:rPr>
        <w:t xml:space="preserve"> tem como objetivo trazer o usuário para a Biblioteca realizando o compartilhamento de um espaço útil, agradável, e que o auxilie a produzir interagir e aumentar seu </w:t>
      </w:r>
      <w:r w:rsidR="00332F06" w:rsidRPr="0059181F">
        <w:rPr>
          <w:rFonts w:ascii="Arial" w:hAnsi="Arial" w:cs="Arial"/>
          <w:i/>
          <w:iCs/>
          <w:sz w:val="24"/>
          <w:szCs w:val="24"/>
        </w:rPr>
        <w:t>N</w:t>
      </w:r>
      <w:r w:rsidRPr="0059181F">
        <w:rPr>
          <w:rFonts w:ascii="Arial" w:hAnsi="Arial" w:cs="Arial"/>
          <w:i/>
          <w:iCs/>
          <w:sz w:val="24"/>
          <w:szCs w:val="24"/>
        </w:rPr>
        <w:t>etwork</w:t>
      </w:r>
      <w:r w:rsidRPr="0059181F">
        <w:rPr>
          <w:rFonts w:ascii="Arial" w:hAnsi="Arial" w:cs="Arial"/>
          <w:sz w:val="24"/>
          <w:szCs w:val="24"/>
        </w:rPr>
        <w:t xml:space="preserve"> que auxiliará a Biblioteca a continuar atingindo seu objetivo que é compartilhamento</w:t>
      </w:r>
      <w:r w:rsidR="003269E6" w:rsidRPr="0059181F">
        <w:rPr>
          <w:rFonts w:ascii="Arial" w:hAnsi="Arial" w:cs="Arial"/>
          <w:sz w:val="24"/>
          <w:szCs w:val="24"/>
        </w:rPr>
        <w:t xml:space="preserve"> e informações.</w:t>
      </w:r>
    </w:p>
    <w:p w14:paraId="65AB1C21" w14:textId="70631A37" w:rsidR="00D05AD8" w:rsidRPr="004B6160" w:rsidRDefault="00D05AD8" w:rsidP="004B6160">
      <w:pPr>
        <w:jc w:val="both"/>
        <w:rPr>
          <w:rFonts w:ascii="Arial" w:hAnsi="Arial" w:cs="Arial"/>
          <w:sz w:val="24"/>
          <w:szCs w:val="24"/>
        </w:rPr>
      </w:pPr>
    </w:p>
    <w:p w14:paraId="24F1B654" w14:textId="67EC8237" w:rsidR="00D05AD8" w:rsidRPr="004B6160" w:rsidRDefault="00D05AD8" w:rsidP="004B6160">
      <w:pPr>
        <w:jc w:val="both"/>
        <w:rPr>
          <w:rFonts w:ascii="Arial" w:hAnsi="Arial" w:cs="Arial"/>
          <w:sz w:val="24"/>
          <w:szCs w:val="24"/>
        </w:rPr>
      </w:pPr>
    </w:p>
    <w:p w14:paraId="774C5FAE" w14:textId="45AE8248" w:rsidR="00D05AD8" w:rsidRDefault="00D05AD8" w:rsidP="004B6160">
      <w:pPr>
        <w:jc w:val="both"/>
        <w:rPr>
          <w:rFonts w:ascii="Arial" w:hAnsi="Arial" w:cs="Arial"/>
          <w:sz w:val="24"/>
          <w:szCs w:val="24"/>
        </w:rPr>
      </w:pPr>
      <w:r w:rsidRPr="004B6160">
        <w:rPr>
          <w:rFonts w:ascii="Arial" w:hAnsi="Arial" w:cs="Arial"/>
          <w:sz w:val="24"/>
          <w:szCs w:val="24"/>
        </w:rPr>
        <w:t xml:space="preserve">VIEIRA, A. H.; DORNELLE, D.; SILVA, L. F. da. Espaços de </w:t>
      </w:r>
      <w:proofErr w:type="spellStart"/>
      <w:r w:rsidRPr="004B6160">
        <w:rPr>
          <w:rFonts w:ascii="Arial" w:hAnsi="Arial" w:cs="Arial"/>
          <w:sz w:val="24"/>
          <w:szCs w:val="24"/>
        </w:rPr>
        <w:t>coworking</w:t>
      </w:r>
      <w:proofErr w:type="spellEnd"/>
      <w:r w:rsidRPr="004B6160">
        <w:rPr>
          <w:rFonts w:ascii="Arial" w:hAnsi="Arial" w:cs="Arial"/>
          <w:sz w:val="24"/>
          <w:szCs w:val="24"/>
        </w:rPr>
        <w:t xml:space="preserve"> na biblioteca: proposta para a implantação do </w:t>
      </w:r>
      <w:proofErr w:type="spellStart"/>
      <w:r w:rsidRPr="004B6160">
        <w:rPr>
          <w:rFonts w:ascii="Arial" w:hAnsi="Arial" w:cs="Arial"/>
          <w:sz w:val="24"/>
          <w:szCs w:val="24"/>
        </w:rPr>
        <w:t>coworking</w:t>
      </w:r>
      <w:proofErr w:type="spellEnd"/>
      <w:r w:rsidRPr="004B6160">
        <w:rPr>
          <w:rFonts w:ascii="Arial" w:hAnsi="Arial" w:cs="Arial"/>
          <w:sz w:val="24"/>
          <w:szCs w:val="24"/>
        </w:rPr>
        <w:t xml:space="preserve"> em bibliotecas universitárias. </w:t>
      </w:r>
      <w:r w:rsidRPr="004B6160">
        <w:rPr>
          <w:rFonts w:ascii="Arial" w:hAnsi="Arial" w:cs="Arial"/>
          <w:bCs/>
          <w:sz w:val="24"/>
          <w:szCs w:val="24"/>
        </w:rPr>
        <w:t>Revista Brasileira de Biblioteconomia e Documentação</w:t>
      </w:r>
      <w:r w:rsidRPr="004B6160">
        <w:rPr>
          <w:rFonts w:ascii="Arial" w:hAnsi="Arial" w:cs="Arial"/>
          <w:sz w:val="24"/>
          <w:szCs w:val="24"/>
        </w:rPr>
        <w:t>, v. 17, p. 1-21, 2021.</w:t>
      </w:r>
    </w:p>
    <w:p w14:paraId="52C8EBEE" w14:textId="010FF942" w:rsidR="00FF04EC" w:rsidRDefault="00FF04EC" w:rsidP="004B6160">
      <w:pPr>
        <w:jc w:val="both"/>
        <w:rPr>
          <w:rFonts w:ascii="Arial" w:hAnsi="Arial" w:cs="Arial"/>
          <w:sz w:val="24"/>
          <w:szCs w:val="24"/>
        </w:rPr>
      </w:pPr>
    </w:p>
    <w:p w14:paraId="5CDA0CC0" w14:textId="1692438A" w:rsidR="00FF04EC" w:rsidRPr="004B6160" w:rsidRDefault="00FF04EC" w:rsidP="004B61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Imagem da Biblioteca Central da Universidade do estado de Santa Catarina </w:t>
      </w:r>
    </w:p>
    <w:p w14:paraId="07966038" w14:textId="0435C80C" w:rsidR="002A5AB6" w:rsidRDefault="004B6160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2B59F66" wp14:editId="252D76F9">
            <wp:extent cx="5400040" cy="3037523"/>
            <wp:effectExtent l="0" t="0" r="0" b="0"/>
            <wp:docPr id="1" name="Imagem 1" descr="Biblioteca Cen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lioteca Centr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82FB4" w14:textId="525AE0D6" w:rsidR="00FF04EC" w:rsidRDefault="00FF04EC">
      <w:pPr>
        <w:rPr>
          <w:rFonts w:ascii="Arial" w:hAnsi="Arial" w:cs="Arial"/>
          <w:sz w:val="24"/>
          <w:szCs w:val="24"/>
        </w:rPr>
      </w:pPr>
    </w:p>
    <w:p w14:paraId="0370406C" w14:textId="77777777" w:rsidR="00FF04EC" w:rsidRPr="00E6066E" w:rsidRDefault="00FF04EC">
      <w:pPr>
        <w:rPr>
          <w:rFonts w:ascii="Arial" w:hAnsi="Arial" w:cs="Arial"/>
          <w:sz w:val="24"/>
          <w:szCs w:val="24"/>
        </w:rPr>
      </w:pPr>
    </w:p>
    <w:sectPr w:rsidR="00FF04EC" w:rsidRPr="00E60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CAA3" w14:textId="77777777" w:rsidR="006D5725" w:rsidRDefault="006D5725" w:rsidP="004B6160">
      <w:pPr>
        <w:spacing w:after="0" w:line="240" w:lineRule="auto"/>
      </w:pPr>
      <w:r>
        <w:separator/>
      </w:r>
    </w:p>
  </w:endnote>
  <w:endnote w:type="continuationSeparator" w:id="0">
    <w:p w14:paraId="5150D979" w14:textId="77777777" w:rsidR="006D5725" w:rsidRDefault="006D5725" w:rsidP="004B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2E2B" w14:textId="77777777" w:rsidR="004B6160" w:rsidRDefault="004B61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1DE9" w14:textId="77777777" w:rsidR="004B6160" w:rsidRDefault="004B616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8D36" w14:textId="77777777" w:rsidR="004B6160" w:rsidRDefault="004B61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AA62" w14:textId="77777777" w:rsidR="006D5725" w:rsidRDefault="006D5725" w:rsidP="004B6160">
      <w:pPr>
        <w:spacing w:after="0" w:line="240" w:lineRule="auto"/>
      </w:pPr>
      <w:r>
        <w:separator/>
      </w:r>
    </w:p>
  </w:footnote>
  <w:footnote w:type="continuationSeparator" w:id="0">
    <w:p w14:paraId="0FA7A280" w14:textId="77777777" w:rsidR="006D5725" w:rsidRDefault="006D5725" w:rsidP="004B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FE49" w14:textId="77777777" w:rsidR="004B6160" w:rsidRDefault="004B61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67E0" w14:textId="77777777" w:rsidR="004B6160" w:rsidRDefault="004B616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96AB" w14:textId="77777777" w:rsidR="004B6160" w:rsidRDefault="004B61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01A5B"/>
    <w:multiLevelType w:val="hybridMultilevel"/>
    <w:tmpl w:val="2A0C634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13"/>
    <w:rsid w:val="00004809"/>
    <w:rsid w:val="0002519B"/>
    <w:rsid w:val="00026199"/>
    <w:rsid w:val="00064D69"/>
    <w:rsid w:val="000752DD"/>
    <w:rsid w:val="000D1E68"/>
    <w:rsid w:val="0014609A"/>
    <w:rsid w:val="001B11AB"/>
    <w:rsid w:val="001C6813"/>
    <w:rsid w:val="002A5AB6"/>
    <w:rsid w:val="003269E6"/>
    <w:rsid w:val="00332F06"/>
    <w:rsid w:val="003C6492"/>
    <w:rsid w:val="004B6160"/>
    <w:rsid w:val="005204D1"/>
    <w:rsid w:val="005817A5"/>
    <w:rsid w:val="0059181F"/>
    <w:rsid w:val="00634B01"/>
    <w:rsid w:val="006D5725"/>
    <w:rsid w:val="00782193"/>
    <w:rsid w:val="007928D2"/>
    <w:rsid w:val="00902277"/>
    <w:rsid w:val="009F603D"/>
    <w:rsid w:val="00A1146C"/>
    <w:rsid w:val="00A60D48"/>
    <w:rsid w:val="00AB15E3"/>
    <w:rsid w:val="00B377C5"/>
    <w:rsid w:val="00CB1FBE"/>
    <w:rsid w:val="00CF57AF"/>
    <w:rsid w:val="00D05AD8"/>
    <w:rsid w:val="00D36D58"/>
    <w:rsid w:val="00D6292E"/>
    <w:rsid w:val="00DA7E84"/>
    <w:rsid w:val="00E6066E"/>
    <w:rsid w:val="00EA576C"/>
    <w:rsid w:val="00F846BD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8F5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21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B6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6160"/>
  </w:style>
  <w:style w:type="paragraph" w:styleId="Rodap">
    <w:name w:val="footer"/>
    <w:basedOn w:val="Normal"/>
    <w:link w:val="RodapChar"/>
    <w:uiPriority w:val="99"/>
    <w:unhideWhenUsed/>
    <w:rsid w:val="004B6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6160"/>
  </w:style>
  <w:style w:type="character" w:styleId="Forte">
    <w:name w:val="Strong"/>
    <w:basedOn w:val="Fontepargpadro"/>
    <w:uiPriority w:val="22"/>
    <w:qFormat/>
    <w:rsid w:val="00A11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2024-06-12T13:22:00Z</dcterms:created>
  <dcterms:modified xsi:type="dcterms:W3CDTF">2024-06-12T13:22:00Z</dcterms:modified>
</cp:coreProperties>
</file>